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1E" w:rsidRPr="00FE7440" w:rsidRDefault="0053541E" w:rsidP="0053541E">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XXXXXX专项联合申报协议</w:t>
      </w:r>
    </w:p>
    <w:p w:rsidR="0053541E" w:rsidRDefault="00AF2E63" w:rsidP="0053541E">
      <w:pPr>
        <w:adjustRightInd w:val="0"/>
        <w:snapToGrid w:val="0"/>
        <w:spacing w:line="312" w:lineRule="auto"/>
        <w:jc w:val="center"/>
      </w:pPr>
      <w:r>
        <w:rPr>
          <w:rFonts w:hint="eastAsia"/>
        </w:rPr>
        <w:t>（精准医学、重大慢病、生殖健康、生物安全、生物医用材料专用）</w:t>
      </w:r>
    </w:p>
    <w:p w:rsidR="0053541E" w:rsidRPr="00AF2E63"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3541E" w:rsidRPr="00025F39">
        <w:rPr>
          <w:rFonts w:hint="eastAsia"/>
          <w:sz w:val="24"/>
          <w:szCs w:val="24"/>
        </w:rPr>
        <w:t>课题负责人：</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53541E"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w:t>
      </w:r>
      <w:r w:rsidRPr="00025F39">
        <w:rPr>
          <w:rFonts w:hint="eastAsia"/>
          <w:sz w:val="24"/>
          <w:szCs w:val="24"/>
        </w:rPr>
        <w:t xml:space="preserve">              </w:t>
      </w:r>
      <w:r w:rsidRPr="00025F39">
        <w:rPr>
          <w:rFonts w:hint="eastAsia"/>
          <w:sz w:val="24"/>
          <w:szCs w:val="24"/>
        </w:rPr>
        <w:t>课题负责人：</w:t>
      </w:r>
    </w:p>
    <w:p w:rsidR="00155A85" w:rsidRPr="00155A85" w:rsidRDefault="00155A85" w:rsidP="0053541E">
      <w:pPr>
        <w:adjustRightInd w:val="0"/>
        <w:snapToGrid w:val="0"/>
        <w:spacing w:line="360" w:lineRule="auto"/>
        <w:rPr>
          <w:sz w:val="24"/>
          <w:szCs w:val="24"/>
        </w:rPr>
      </w:pPr>
    </w:p>
    <w:p w:rsidR="0053541E" w:rsidRDefault="00155A85" w:rsidP="0053541E">
      <w:pPr>
        <w:adjustRightInd w:val="0"/>
        <w:snapToGrid w:val="0"/>
        <w:spacing w:line="360" w:lineRule="auto"/>
        <w:rPr>
          <w:sz w:val="24"/>
          <w:szCs w:val="24"/>
        </w:rPr>
      </w:pPr>
      <w:r>
        <w:rPr>
          <w:sz w:val="24"/>
          <w:szCs w:val="24"/>
        </w:rPr>
        <w:t>……</w:t>
      </w:r>
      <w:r>
        <w:rPr>
          <w:rFonts w:hint="eastAsia"/>
          <w:sz w:val="24"/>
          <w:szCs w:val="24"/>
        </w:rPr>
        <w:t>..</w:t>
      </w:r>
    </w:p>
    <w:p w:rsidR="00155A85" w:rsidRPr="00025F39"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Pr="00025F39">
        <w:rPr>
          <w:rFonts w:hint="eastAsia"/>
          <w:sz w:val="24"/>
          <w:szCs w:val="24"/>
        </w:rPr>
        <w:t>XXXXXX</w:t>
      </w:r>
      <w:r w:rsidRPr="00025F39">
        <w:rPr>
          <w:rFonts w:hint="eastAsia"/>
          <w:sz w:val="24"/>
          <w:szCs w:val="24"/>
        </w:rPr>
        <w:t>”重点专项项目达成如下协议：</w:t>
      </w:r>
    </w:p>
    <w:p w:rsidR="0053541E" w:rsidRPr="0034077D"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任务分工：</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甲乙双方在所申报项目（课题）中承担角色、研究内容、任务分工：</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甲方项目承担单位为</w:t>
      </w:r>
      <w:r>
        <w:rPr>
          <w:rFonts w:hint="eastAsia"/>
          <w:sz w:val="24"/>
          <w:szCs w:val="24"/>
        </w:rPr>
        <w:t>中山大学</w:t>
      </w:r>
      <w:r w:rsidRPr="00C90166">
        <w:rPr>
          <w:rFonts w:hint="eastAsia"/>
          <w:sz w:val="24"/>
          <w:szCs w:val="24"/>
          <w:u w:val="single"/>
        </w:rPr>
        <w:t>****</w:t>
      </w:r>
      <w:r w:rsidRPr="00C90166">
        <w:rPr>
          <w:rFonts w:hint="eastAsia"/>
          <w:sz w:val="24"/>
          <w:szCs w:val="24"/>
          <w:u w:val="single"/>
        </w:rPr>
        <w:t>学院</w:t>
      </w:r>
      <w:r w:rsidRPr="00C90166">
        <w:rPr>
          <w:rFonts w:hint="eastAsia"/>
          <w:sz w:val="24"/>
          <w:szCs w:val="24"/>
          <w:u w:val="single"/>
        </w:rPr>
        <w:t>/</w:t>
      </w:r>
      <w:r w:rsidRPr="00C90166">
        <w:rPr>
          <w:rFonts w:hint="eastAsia"/>
          <w:sz w:val="24"/>
          <w:szCs w:val="24"/>
          <w:u w:val="single"/>
        </w:rPr>
        <w:t>医院</w:t>
      </w:r>
      <w:r w:rsidRPr="00025F39">
        <w:rPr>
          <w:rFonts w:hint="eastAsia"/>
          <w:sz w:val="24"/>
          <w:szCs w:val="24"/>
        </w:rPr>
        <w:t>，项目负责人为：</w:t>
      </w:r>
      <w:r>
        <w:rPr>
          <w:rFonts w:hint="eastAsia"/>
          <w:sz w:val="24"/>
          <w:szCs w:val="24"/>
        </w:rPr>
        <w:t>XXXXXX</w:t>
      </w:r>
    </w:p>
    <w:p w:rsidR="0053541E" w:rsidRPr="00025F39" w:rsidRDefault="0053541E" w:rsidP="0053541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Pr="0034077D"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53541E" w:rsidRPr="00025F39" w:rsidRDefault="0053541E" w:rsidP="0053541E">
      <w:pPr>
        <w:pStyle w:val="a3"/>
        <w:numPr>
          <w:ilvl w:val="0"/>
          <w:numId w:val="3"/>
        </w:numPr>
        <w:adjustRightInd w:val="0"/>
        <w:snapToGrid w:val="0"/>
        <w:spacing w:line="360" w:lineRule="auto"/>
        <w:ind w:firstLineChars="0"/>
        <w:rPr>
          <w:sz w:val="24"/>
          <w:szCs w:val="24"/>
        </w:rPr>
      </w:pPr>
      <w:r w:rsidRPr="00025F39">
        <w:rPr>
          <w:rFonts w:hint="eastAsia"/>
          <w:sz w:val="24"/>
          <w:szCs w:val="24"/>
        </w:rPr>
        <w:t>专项经费的分配方案：</w:t>
      </w:r>
    </w:p>
    <w:p w:rsidR="0053541E" w:rsidRDefault="0053541E" w:rsidP="0053541E">
      <w:pPr>
        <w:adjustRightInd w:val="0"/>
        <w:snapToGrid w:val="0"/>
        <w:spacing w:line="360" w:lineRule="auto"/>
        <w:ind w:firstLineChars="200" w:firstLine="480"/>
        <w:rPr>
          <w:sz w:val="24"/>
          <w:szCs w:val="24"/>
        </w:rPr>
      </w:pPr>
      <w:r>
        <w:rPr>
          <w:rFonts w:hint="eastAsia"/>
          <w:sz w:val="24"/>
          <w:szCs w:val="24"/>
        </w:rPr>
        <w:t>甲乙双方商定按照</w:t>
      </w:r>
      <w:r>
        <w:rPr>
          <w:rFonts w:hint="eastAsia"/>
          <w:sz w:val="24"/>
          <w:szCs w:val="24"/>
        </w:rPr>
        <w:t>X</w:t>
      </w:r>
      <w:r>
        <w:rPr>
          <w:rFonts w:hint="eastAsia"/>
          <w:sz w:val="24"/>
          <w:szCs w:val="24"/>
        </w:rPr>
        <w:t>：</w:t>
      </w:r>
      <w:r>
        <w:rPr>
          <w:rFonts w:hint="eastAsia"/>
          <w:sz w:val="24"/>
          <w:szCs w:val="24"/>
        </w:rPr>
        <w:t>X</w:t>
      </w:r>
      <w:r>
        <w:rPr>
          <w:rFonts w:hint="eastAsia"/>
          <w:sz w:val="24"/>
          <w:szCs w:val="24"/>
        </w:rPr>
        <w:t>的比例分配申报预算。（或可为：</w:t>
      </w:r>
      <w:r w:rsidRPr="0034077D">
        <w:rPr>
          <w:rFonts w:hint="eastAsia"/>
          <w:sz w:val="24"/>
          <w:szCs w:val="24"/>
        </w:rPr>
        <w:t>预申报通过后，各方另行商议调整</w:t>
      </w:r>
      <w:r>
        <w:rPr>
          <w:rFonts w:hint="eastAsia"/>
          <w:sz w:val="24"/>
          <w:szCs w:val="24"/>
        </w:rPr>
        <w:t>）</w:t>
      </w:r>
      <w:r w:rsidRPr="0034077D">
        <w:rPr>
          <w:rFonts w:hint="eastAsia"/>
          <w:sz w:val="24"/>
          <w:szCs w:val="24"/>
        </w:rPr>
        <w:t>。</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在正式申报阶段各单位根据项目需要提出经费概算。</w:t>
      </w:r>
    </w:p>
    <w:p w:rsidR="0053541E" w:rsidRPr="00025F39" w:rsidRDefault="0053541E" w:rsidP="0053541E">
      <w:pPr>
        <w:pStyle w:val="a3"/>
        <w:numPr>
          <w:ilvl w:val="0"/>
          <w:numId w:val="3"/>
        </w:numPr>
        <w:adjustRightInd w:val="0"/>
        <w:snapToGrid w:val="0"/>
        <w:spacing w:line="360" w:lineRule="auto"/>
        <w:ind w:left="0" w:firstLineChars="0" w:firstLine="426"/>
        <w:rPr>
          <w:sz w:val="24"/>
          <w:szCs w:val="24"/>
        </w:rPr>
      </w:pPr>
      <w:r w:rsidRPr="00025F39">
        <w:rPr>
          <w:rFonts w:hint="eastAsia"/>
          <w:sz w:val="24"/>
          <w:szCs w:val="24"/>
        </w:rPr>
        <w:t>正式申报过程中，预算编制按国家相关管理规定的比例上限足额预算专项经费中的间接费用，甲方承诺</w:t>
      </w:r>
      <w:r>
        <w:rPr>
          <w:rFonts w:hint="eastAsia"/>
          <w:sz w:val="24"/>
          <w:szCs w:val="24"/>
        </w:rPr>
        <w:t>按</w:t>
      </w:r>
      <w:r w:rsidRPr="00025F39">
        <w:rPr>
          <w:rFonts w:hint="eastAsia"/>
          <w:sz w:val="24"/>
          <w:szCs w:val="24"/>
        </w:rPr>
        <w:t>专项经费分配比例分配给乙方相应间接费用</w:t>
      </w:r>
      <w:r w:rsidRPr="00025F39">
        <w:rPr>
          <w:rFonts w:ascii="宋体" w:hAnsi="宋体" w:hint="eastAsia"/>
          <w:sz w:val="24"/>
          <w:szCs w:val="24"/>
        </w:rPr>
        <w:t>□</w:t>
      </w:r>
      <w:r w:rsidRPr="00025F39">
        <w:rPr>
          <w:rFonts w:hint="eastAsia"/>
          <w:sz w:val="24"/>
          <w:szCs w:val="24"/>
        </w:rPr>
        <w:t>，或双方协商确定间接经费分配方案</w:t>
      </w:r>
      <w:r w:rsidRPr="00025F39">
        <w:rPr>
          <w:rFonts w:ascii="宋体" w:hAnsi="宋体" w:hint="eastAsia"/>
          <w:sz w:val="24"/>
          <w:szCs w:val="24"/>
        </w:rPr>
        <w:t>□。</w:t>
      </w:r>
    </w:p>
    <w:p w:rsidR="0053541E" w:rsidRPr="004B6861" w:rsidRDefault="0053541E" w:rsidP="0053541E">
      <w:pPr>
        <w:pStyle w:val="a3"/>
        <w:numPr>
          <w:ilvl w:val="0"/>
          <w:numId w:val="3"/>
        </w:numPr>
        <w:adjustRightInd w:val="0"/>
        <w:snapToGrid w:val="0"/>
        <w:spacing w:line="360" w:lineRule="auto"/>
        <w:ind w:left="0" w:firstLineChars="0" w:firstLine="426"/>
        <w:rPr>
          <w:sz w:val="24"/>
          <w:szCs w:val="24"/>
        </w:rPr>
      </w:pPr>
      <w:r w:rsidRPr="00025F39">
        <w:rPr>
          <w:rFonts w:ascii="宋体" w:hAnsi="宋体" w:hint="eastAsia"/>
          <w:sz w:val="24"/>
          <w:szCs w:val="24"/>
        </w:rPr>
        <w:lastRenderedPageBreak/>
        <w:t>配套经费筹资方案：（根据专项指南要求配套经费的，一般由企业出资配套。）具体配套方案详见配套经费承诺函</w:t>
      </w:r>
      <w:r>
        <w:rPr>
          <w:rFonts w:ascii="宋体" w:hAnsi="宋体" w:hint="eastAsia"/>
          <w:sz w:val="24"/>
          <w:szCs w:val="24"/>
        </w:rPr>
        <w:t>（如无配套资金要求，此条可删除）</w:t>
      </w:r>
      <w:r w:rsidRPr="00025F39">
        <w:rPr>
          <w:rFonts w:ascii="宋体" w:hAnsi="宋体" w:hint="eastAsia"/>
          <w:sz w:val="24"/>
          <w:szCs w:val="24"/>
        </w:rPr>
        <w:t>。</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方提供的技术资料各方承诺不得用于本项目申报以外的其它任何用途。预申报通过以后，再就知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AF2E63" w:rsidRPr="00AF2E63" w:rsidRDefault="00AF2E63" w:rsidP="00AF2E63">
      <w:pPr>
        <w:pStyle w:val="a3"/>
        <w:numPr>
          <w:ilvl w:val="0"/>
          <w:numId w:val="1"/>
        </w:numPr>
        <w:adjustRightInd w:val="0"/>
        <w:snapToGrid w:val="0"/>
        <w:spacing w:line="360" w:lineRule="auto"/>
        <w:ind w:firstLineChars="0" w:firstLine="6"/>
        <w:rPr>
          <w:b/>
          <w:sz w:val="24"/>
          <w:szCs w:val="24"/>
        </w:rPr>
      </w:pPr>
      <w:r w:rsidRPr="00AF2E63">
        <w:rPr>
          <w:rFonts w:hint="eastAsia"/>
          <w:b/>
          <w:sz w:val="24"/>
          <w:szCs w:val="24"/>
        </w:rPr>
        <w:t>数据递交条款</w:t>
      </w:r>
    </w:p>
    <w:p w:rsidR="00AF2E63" w:rsidRPr="0034077D" w:rsidRDefault="00AF2E63" w:rsidP="00AF2E63">
      <w:pPr>
        <w:adjustRightInd w:val="0"/>
        <w:snapToGrid w:val="0"/>
        <w:spacing w:line="360" w:lineRule="auto"/>
        <w:ind w:firstLineChars="200" w:firstLine="480"/>
        <w:rPr>
          <w:sz w:val="24"/>
          <w:szCs w:val="24"/>
        </w:rPr>
      </w:pPr>
      <w:r>
        <w:rPr>
          <w:rFonts w:hint="eastAsia"/>
          <w:sz w:val="24"/>
          <w:szCs w:val="24"/>
        </w:rPr>
        <w:t>甲乙双方</w:t>
      </w:r>
      <w:r w:rsidRPr="00C90166">
        <w:rPr>
          <w:rFonts w:hint="eastAsia"/>
          <w:sz w:val="24"/>
          <w:szCs w:val="24"/>
        </w:rPr>
        <w:t>承诺各领域项目产生的所有科学数据无条件、按期递交到科技部指定的平台，在</w:t>
      </w:r>
      <w:r>
        <w:rPr>
          <w:rFonts w:hint="eastAsia"/>
          <w:sz w:val="24"/>
          <w:szCs w:val="24"/>
        </w:rPr>
        <w:t>本</w:t>
      </w:r>
      <w:r w:rsidRPr="00C90166">
        <w:rPr>
          <w:rFonts w:hint="eastAsia"/>
          <w:sz w:val="24"/>
          <w:szCs w:val="24"/>
        </w:rPr>
        <w:t>专项约定的条件下对</w:t>
      </w:r>
      <w:r>
        <w:rPr>
          <w:rFonts w:hint="eastAsia"/>
          <w:sz w:val="24"/>
          <w:szCs w:val="24"/>
        </w:rPr>
        <w:t>本</w:t>
      </w:r>
      <w:r w:rsidRPr="00C90166">
        <w:rPr>
          <w:rFonts w:hint="eastAsia"/>
          <w:sz w:val="24"/>
          <w:szCs w:val="24"/>
        </w:rPr>
        <w:t>专项各个承担单位，乃至今后面向所有的科技工作者和公众开放共享。</w:t>
      </w:r>
    </w:p>
    <w:p w:rsidR="00AF2E63" w:rsidRPr="0034077D" w:rsidRDefault="00AF2E63" w:rsidP="00AF2E63">
      <w:pPr>
        <w:adjustRightInd w:val="0"/>
        <w:snapToGrid w:val="0"/>
        <w:spacing w:line="360" w:lineRule="auto"/>
        <w:ind w:firstLineChars="200" w:firstLine="480"/>
        <w:rPr>
          <w:sz w:val="24"/>
          <w:szCs w:val="24"/>
        </w:rPr>
      </w:pPr>
      <w:r>
        <w:rPr>
          <w:rFonts w:hint="eastAsia"/>
          <w:sz w:val="24"/>
          <w:szCs w:val="24"/>
        </w:rPr>
        <w:t>甲乙双方</w:t>
      </w:r>
      <w:r w:rsidRPr="00C90166">
        <w:rPr>
          <w:rFonts w:hint="eastAsia"/>
          <w:sz w:val="24"/>
          <w:szCs w:val="24"/>
        </w:rPr>
        <w:t>签署数据递交协议后而不在商定的期限内履行数据递交责任的，则由专项责令整改，拒绝整改者，则由专项追回项目资金，并予以通报。</w:t>
      </w:r>
    </w:p>
    <w:p w:rsidR="00AF2E63" w:rsidRDefault="00AF2E63" w:rsidP="00AF2E63">
      <w:pPr>
        <w:adjustRightInd w:val="0"/>
        <w:snapToGrid w:val="0"/>
        <w:spacing w:line="360" w:lineRule="auto"/>
        <w:ind w:firstLineChars="200" w:firstLine="480"/>
        <w:rPr>
          <w:sz w:val="24"/>
          <w:szCs w:val="24"/>
        </w:rPr>
      </w:pPr>
      <w:r>
        <w:rPr>
          <w:rFonts w:hint="eastAsia"/>
          <w:sz w:val="24"/>
          <w:szCs w:val="24"/>
        </w:rPr>
        <w:t>甲乙双方承诺</w:t>
      </w:r>
      <w:r w:rsidRPr="00C90166">
        <w:rPr>
          <w:rFonts w:hint="eastAsia"/>
          <w:sz w:val="24"/>
          <w:szCs w:val="24"/>
        </w:rPr>
        <w:t>本研究涉及人类遗传资源采集、收集、买卖、出口、出境等须遵照《人类遗传资源管理暂行办法》相关规定执行。</w:t>
      </w:r>
    </w:p>
    <w:p w:rsidR="00AF2E63" w:rsidRPr="00C90166" w:rsidRDefault="00AF2E63" w:rsidP="00AF2E63">
      <w:pPr>
        <w:adjustRightInd w:val="0"/>
        <w:snapToGrid w:val="0"/>
        <w:spacing w:line="360" w:lineRule="auto"/>
        <w:ind w:firstLineChars="200" w:firstLine="480"/>
        <w:rPr>
          <w:sz w:val="24"/>
          <w:szCs w:val="24"/>
        </w:rPr>
      </w:pPr>
      <w:r>
        <w:rPr>
          <w:rFonts w:hint="eastAsia"/>
          <w:sz w:val="24"/>
          <w:szCs w:val="24"/>
        </w:rPr>
        <w:t>甲乙双方承诺本研究</w:t>
      </w:r>
      <w:r w:rsidRPr="00C90166">
        <w:rPr>
          <w:rFonts w:hint="eastAsia"/>
          <w:sz w:val="24"/>
          <w:szCs w:val="24"/>
        </w:rPr>
        <w:t>涉及实验动物和动物实验，要遵守国家实验动物管理的法律、法规、技术标准及有关规定，使用</w:t>
      </w:r>
      <w:r>
        <w:rPr>
          <w:rFonts w:hint="eastAsia"/>
          <w:sz w:val="24"/>
          <w:szCs w:val="24"/>
        </w:rPr>
        <w:t>符合要求的合格</w:t>
      </w:r>
      <w:r w:rsidRPr="00C90166">
        <w:rPr>
          <w:rFonts w:hint="eastAsia"/>
          <w:sz w:val="24"/>
          <w:szCs w:val="24"/>
        </w:rPr>
        <w:t>动物</w:t>
      </w:r>
      <w:r>
        <w:rPr>
          <w:rFonts w:hint="eastAsia"/>
          <w:sz w:val="24"/>
          <w:szCs w:val="24"/>
        </w:rPr>
        <w:t>进行实验</w:t>
      </w:r>
      <w:r w:rsidRPr="00C90166">
        <w:rPr>
          <w:rFonts w:hint="eastAsia"/>
          <w:sz w:val="24"/>
          <w:szCs w:val="24"/>
        </w:rPr>
        <w:t>，在合格设施内进行动物实验，保证实验过程合法，实验结果真实、有效，</w:t>
      </w:r>
      <w:r>
        <w:rPr>
          <w:rFonts w:hint="eastAsia"/>
          <w:sz w:val="24"/>
          <w:szCs w:val="24"/>
        </w:rPr>
        <w:t>保障动物福利，</w:t>
      </w:r>
      <w:r w:rsidRPr="00C90166">
        <w:rPr>
          <w:rFonts w:hint="eastAsia"/>
          <w:sz w:val="24"/>
          <w:szCs w:val="24"/>
        </w:rPr>
        <w:t>并通过实验动物福利和伦理审查。</w:t>
      </w:r>
    </w:p>
    <w:p w:rsidR="0053541E" w:rsidRPr="0034077D"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各单位的参加人员和信用资格必须符合重点研发计划的规定，不得由于有限项原因影响项目申报资格。</w:t>
      </w:r>
    </w:p>
    <w:p w:rsidR="0053541E" w:rsidRPr="0034077D" w:rsidRDefault="0053541E" w:rsidP="00AF2E63">
      <w:pPr>
        <w:pStyle w:val="a3"/>
        <w:numPr>
          <w:ilvl w:val="0"/>
          <w:numId w:val="1"/>
        </w:numPr>
        <w:adjustRightInd w:val="0"/>
        <w:snapToGrid w:val="0"/>
        <w:spacing w:line="360" w:lineRule="auto"/>
        <w:ind w:firstLineChars="0" w:firstLine="147"/>
        <w:rPr>
          <w:b/>
          <w:sz w:val="24"/>
          <w:szCs w:val="24"/>
        </w:rPr>
      </w:pPr>
      <w:r>
        <w:rPr>
          <w:rFonts w:hint="eastAsia"/>
          <w:b/>
          <w:sz w:val="24"/>
          <w:szCs w:val="24"/>
        </w:rPr>
        <w:t>其他约定</w:t>
      </w:r>
    </w:p>
    <w:p w:rsidR="0053541E" w:rsidRPr="00025F39" w:rsidRDefault="0053541E" w:rsidP="0053541E">
      <w:pPr>
        <w:pStyle w:val="a3"/>
        <w:numPr>
          <w:ilvl w:val="0"/>
          <w:numId w:val="4"/>
        </w:numPr>
        <w:adjustRightInd w:val="0"/>
        <w:snapToGrid w:val="0"/>
        <w:spacing w:line="360" w:lineRule="auto"/>
        <w:ind w:left="0" w:firstLineChars="0" w:firstLine="567"/>
        <w:rPr>
          <w:sz w:val="24"/>
          <w:szCs w:val="24"/>
        </w:rPr>
      </w:pPr>
      <w:r w:rsidRPr="00025F39">
        <w:rPr>
          <w:rFonts w:hint="eastAsia"/>
          <w:sz w:val="24"/>
          <w:szCs w:val="24"/>
        </w:rPr>
        <w:t>本协议一式</w:t>
      </w:r>
      <w:r w:rsidRPr="00025F39">
        <w:rPr>
          <w:rFonts w:hint="eastAsia"/>
          <w:sz w:val="24"/>
          <w:szCs w:val="24"/>
        </w:rPr>
        <w:t>XXX</w:t>
      </w:r>
      <w:r w:rsidRPr="00025F39">
        <w:rPr>
          <w:rFonts w:hint="eastAsia"/>
          <w:sz w:val="24"/>
          <w:szCs w:val="24"/>
        </w:rPr>
        <w:t>份，各方各持一份。本协议只作为该项目申报时使用，如该项目未获得立项，此协议自动作废。</w:t>
      </w:r>
    </w:p>
    <w:p w:rsidR="0053541E" w:rsidRPr="00025F39" w:rsidRDefault="0053541E" w:rsidP="0053541E">
      <w:pPr>
        <w:pStyle w:val="a3"/>
        <w:numPr>
          <w:ilvl w:val="0"/>
          <w:numId w:val="4"/>
        </w:numPr>
        <w:adjustRightInd w:val="0"/>
        <w:snapToGrid w:val="0"/>
        <w:spacing w:line="360" w:lineRule="auto"/>
        <w:ind w:firstLineChars="0" w:hanging="213"/>
        <w:rPr>
          <w:sz w:val="24"/>
          <w:szCs w:val="24"/>
        </w:rPr>
      </w:pPr>
      <w:r w:rsidRPr="00025F39">
        <w:rPr>
          <w:rFonts w:hint="eastAsia"/>
          <w:sz w:val="24"/>
          <w:szCs w:val="24"/>
        </w:rPr>
        <w:t>未尽事宜由双方另行商议。</w:t>
      </w:r>
    </w:p>
    <w:p w:rsidR="0053541E" w:rsidRPr="00025F39" w:rsidRDefault="0053541E" w:rsidP="0053541E">
      <w:pPr>
        <w:pStyle w:val="a3"/>
        <w:adjustRightInd w:val="0"/>
        <w:snapToGrid w:val="0"/>
        <w:spacing w:line="360" w:lineRule="auto"/>
        <w:ind w:left="780" w:firstLineChars="0" w:firstLine="0"/>
        <w:rPr>
          <w:sz w:val="24"/>
          <w:szCs w:val="24"/>
        </w:rPr>
      </w:pPr>
    </w:p>
    <w:p w:rsidR="0053541E" w:rsidRDefault="0053541E" w:rsidP="0053541E">
      <w:pPr>
        <w:pStyle w:val="a3"/>
        <w:adjustRightInd w:val="0"/>
        <w:snapToGrid w:val="0"/>
        <w:spacing w:line="360" w:lineRule="auto"/>
        <w:ind w:left="780" w:firstLineChars="0" w:firstLine="0"/>
      </w:pPr>
    </w:p>
    <w:p w:rsidR="0053541E" w:rsidRDefault="0053541E" w:rsidP="0053541E">
      <w:pPr>
        <w:pStyle w:val="a3"/>
        <w:adjustRightInd w:val="0"/>
        <w:snapToGrid w:val="0"/>
        <w:spacing w:line="360" w:lineRule="auto"/>
        <w:ind w:left="780" w:firstLineChars="0" w:firstLine="0"/>
      </w:pPr>
    </w:p>
    <w:p w:rsidR="0053541E" w:rsidRDefault="0053541E" w:rsidP="0053541E">
      <w:pPr>
        <w:adjustRightInd w:val="0"/>
        <w:snapToGrid w:val="0"/>
        <w:spacing w:line="312" w:lineRule="auto"/>
      </w:pPr>
    </w:p>
    <w:p w:rsidR="0053541E" w:rsidRDefault="0053541E" w:rsidP="0053541E">
      <w:pPr>
        <w:adjustRightInd w:val="0"/>
        <w:snapToGrid w:val="0"/>
        <w:spacing w:line="312" w:lineRule="auto"/>
      </w:pPr>
      <w:bookmarkStart w:id="0" w:name="_GoBack"/>
      <w:bookmarkEnd w:id="0"/>
    </w:p>
    <w:tbl>
      <w:tblPr>
        <w:tblW w:w="0" w:type="auto"/>
        <w:tblLayout w:type="fixed"/>
        <w:tblLook w:val="000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项目负责人：</w:t>
            </w:r>
          </w:p>
          <w:p w:rsidR="0053541E"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53541E" w:rsidP="00D90DFC">
            <w:pPr>
              <w:adjustRightInd w:val="0"/>
              <w:snapToGrid w:val="0"/>
              <w:spacing w:line="600" w:lineRule="auto"/>
              <w:rPr>
                <w:b/>
                <w:szCs w:val="21"/>
              </w:rPr>
            </w:pPr>
            <w:r w:rsidRPr="0034077D">
              <w:rPr>
                <w:rFonts w:hint="eastAsia"/>
                <w:b/>
              </w:rPr>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课题负责人：</w:t>
            </w:r>
          </w:p>
          <w:p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3541E" w:rsidRPr="0034077D" w:rsidRDefault="00155A85" w:rsidP="00155A85">
            <w:pPr>
              <w:adjustRightInd w:val="0"/>
              <w:snapToGrid w:val="0"/>
              <w:spacing w:line="600" w:lineRule="auto"/>
              <w:ind w:firstLineChars="50" w:firstLine="120"/>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p>
          <w:p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r>
    </w:tbl>
    <w:p w:rsidR="0053541E" w:rsidRPr="00867D99" w:rsidRDefault="00155A85" w:rsidP="0053541E">
      <w:pPr>
        <w:adjustRightInd w:val="0"/>
        <w:snapToGrid w:val="0"/>
        <w:spacing w:line="600" w:lineRule="auto"/>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0053541E" w:rsidRPr="0034077D">
        <w:rPr>
          <w:rFonts w:hint="eastAsia"/>
          <w:b/>
        </w:rPr>
        <w:t xml:space="preserve"> </w:t>
      </w:r>
      <w:r>
        <w:rPr>
          <w:rFonts w:hint="eastAsia"/>
        </w:rPr>
        <w:t xml:space="preserve">             </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r w:rsidR="0053541E" w:rsidRPr="0034077D">
        <w:rPr>
          <w:rFonts w:hint="eastAsia"/>
          <w:b/>
        </w:rPr>
        <w:t xml:space="preserve"> </w:t>
      </w:r>
      <w:r w:rsidR="0053541E">
        <w:rPr>
          <w:rFonts w:hint="eastAsia"/>
        </w:rPr>
        <w:t xml:space="preserve">                                                   </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867D99" w:rsidRDefault="0053541E" w:rsidP="0053541E">
      <w:pPr>
        <w:adjustRightInd w:val="0"/>
        <w:snapToGrid w:val="0"/>
        <w:spacing w:line="600" w:lineRule="auto"/>
        <w:rPr>
          <w:szCs w:val="21"/>
        </w:rPr>
      </w:pPr>
      <w:r>
        <w:rPr>
          <w:rFonts w:hint="eastAsia"/>
          <w:szCs w:val="21"/>
        </w:rPr>
        <w:t>课题负责人：</w:t>
      </w:r>
      <w:r>
        <w:rPr>
          <w:rFonts w:hint="eastAsia"/>
          <w:szCs w:val="21"/>
        </w:rPr>
        <w:t xml:space="preserve">                              </w:t>
      </w:r>
      <w:r>
        <w:rPr>
          <w:rFonts w:hint="eastAsia"/>
          <w:szCs w:val="21"/>
        </w:rPr>
        <w:t>课题负责人：</w:t>
      </w:r>
    </w:p>
    <w:p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53541E">
      <w:pPr>
        <w:adjustRightInd w:val="0"/>
        <w:snapToGrid w:val="0"/>
        <w:spacing w:line="600" w:lineRule="auto"/>
        <w:rPr>
          <w:szCs w:val="21"/>
        </w:rPr>
      </w:pPr>
      <w:r>
        <w:rPr>
          <w:rFonts w:hint="eastAsia"/>
          <w:szCs w:val="21"/>
        </w:rPr>
        <w:t>课题负责人：</w:t>
      </w:r>
    </w:p>
    <w:p w:rsidR="0053541E"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867D99" w:rsidRDefault="0053541E" w:rsidP="0053541E">
      <w:pPr>
        <w:adjustRightInd w:val="0"/>
        <w:snapToGrid w:val="0"/>
        <w:spacing w:line="480" w:lineRule="auto"/>
      </w:pPr>
    </w:p>
    <w:p w:rsidR="004E6A6B" w:rsidRPr="0053541E" w:rsidRDefault="004E6A6B"/>
    <w:sectPr w:rsidR="004E6A6B" w:rsidRPr="0053541E" w:rsidSect="00E843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541E"/>
    <w:rsid w:val="00122CF3"/>
    <w:rsid w:val="00155A85"/>
    <w:rsid w:val="001A15D3"/>
    <w:rsid w:val="004E6A6B"/>
    <w:rsid w:val="0053541E"/>
    <w:rsid w:val="00555813"/>
    <w:rsid w:val="00AF2E63"/>
    <w:rsid w:val="00B175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281</Words>
  <Characters>1605</Characters>
  <Application>Microsoft Office Word</Application>
  <DocSecurity>0</DocSecurity>
  <Lines>13</Lines>
  <Paragraphs>3</Paragraphs>
  <ScaleCrop>false</ScaleCrop>
  <Company>中山大学医科处</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Word.Document</cp:lastModifiedBy>
  <cp:revision>2</cp:revision>
  <dcterms:created xsi:type="dcterms:W3CDTF">2016-10-12T09:38:00Z</dcterms:created>
  <dcterms:modified xsi:type="dcterms:W3CDTF">2016-10-12T09:38:00Z</dcterms:modified>
</cp:coreProperties>
</file>